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7092" w:rsidRDefault="006B7092"/>
    <w:p w:rsidR="00A2361C" w:rsidRDefault="00A2361C" w:rsidP="00A2361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1D747D">
        <w:rPr>
          <w:rFonts w:ascii="Times New Roman" w:hAnsi="Times New Roman" w:cs="Times New Roman"/>
          <w:b/>
          <w:sz w:val="28"/>
          <w:szCs w:val="28"/>
        </w:rPr>
        <w:t>19 сентября 2018 года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r w:rsidRPr="00A2361C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A2361C">
        <w:rPr>
          <w:rFonts w:ascii="Times New Roman" w:hAnsi="Times New Roman" w:cs="Times New Roman"/>
          <w:sz w:val="28"/>
          <w:szCs w:val="28"/>
        </w:rPr>
        <w:t>инске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(Республика Беларусь) будет проходить </w:t>
      </w:r>
      <w:r w:rsidRPr="00A2361C">
        <w:rPr>
          <w:rFonts w:ascii="Times New Roman" w:hAnsi="Times New Roman" w:cs="Times New Roman"/>
          <w:sz w:val="28"/>
          <w:szCs w:val="28"/>
        </w:rPr>
        <w:t>69</w:t>
      </w:r>
      <w:r w:rsidR="001D747D">
        <w:rPr>
          <w:rFonts w:ascii="Times New Roman" w:hAnsi="Times New Roman" w:cs="Times New Roman"/>
          <w:sz w:val="28"/>
          <w:szCs w:val="28"/>
        </w:rPr>
        <w:t>-е</w:t>
      </w:r>
      <w:r>
        <w:rPr>
          <w:rFonts w:ascii="Times New Roman" w:hAnsi="Times New Roman" w:cs="Times New Roman"/>
          <w:sz w:val="28"/>
          <w:szCs w:val="28"/>
        </w:rPr>
        <w:t xml:space="preserve"> заседание</w:t>
      </w:r>
      <w:r w:rsidRPr="00A2361C">
        <w:rPr>
          <w:rFonts w:ascii="Times New Roman" w:hAnsi="Times New Roman" w:cs="Times New Roman"/>
          <w:sz w:val="28"/>
          <w:szCs w:val="28"/>
        </w:rPr>
        <w:t xml:space="preserve"> Комитета </w:t>
      </w:r>
      <w:r w:rsidR="001D747D">
        <w:rPr>
          <w:rFonts w:ascii="Times New Roman" w:hAnsi="Times New Roman" w:cs="Times New Roman"/>
          <w:sz w:val="28"/>
          <w:szCs w:val="28"/>
        </w:rPr>
        <w:t xml:space="preserve">Полномочных Представителей - </w:t>
      </w:r>
      <w:r w:rsidR="001D747D" w:rsidRPr="001D747D">
        <w:rPr>
          <w:rFonts w:ascii="Times New Roman" w:hAnsi="Times New Roman" w:cs="Times New Roman"/>
          <w:sz w:val="28"/>
          <w:szCs w:val="28"/>
        </w:rPr>
        <w:t xml:space="preserve"> </w:t>
      </w:r>
      <w:r w:rsidR="001D747D">
        <w:rPr>
          <w:rFonts w:ascii="Times New Roman" w:hAnsi="Times New Roman" w:cs="Times New Roman"/>
          <w:sz w:val="28"/>
          <w:szCs w:val="28"/>
        </w:rPr>
        <w:t xml:space="preserve">Высшего  руководящего органа </w:t>
      </w:r>
      <w:r w:rsidR="001D747D" w:rsidRPr="001D747D">
        <w:rPr>
          <w:rFonts w:ascii="Times New Roman" w:hAnsi="Times New Roman" w:cs="Times New Roman"/>
          <w:sz w:val="28"/>
          <w:szCs w:val="28"/>
        </w:rPr>
        <w:t xml:space="preserve"> МЦНТИ</w:t>
      </w:r>
      <w:r w:rsidR="001D747D">
        <w:rPr>
          <w:rFonts w:ascii="Times New Roman" w:hAnsi="Times New Roman" w:cs="Times New Roman"/>
          <w:sz w:val="28"/>
          <w:szCs w:val="28"/>
        </w:rPr>
        <w:t>.</w:t>
      </w:r>
    </w:p>
    <w:p w:rsidR="001D747D" w:rsidRDefault="00A2361C" w:rsidP="00A2361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В повестке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="001D747D">
        <w:rPr>
          <w:rFonts w:ascii="Times New Roman" w:hAnsi="Times New Roman" w:cs="Times New Roman"/>
          <w:sz w:val="28"/>
          <w:szCs w:val="28"/>
          <w:lang w:bidi="ru-RU"/>
        </w:rPr>
        <w:t xml:space="preserve">дня </w:t>
      </w:r>
      <w:r>
        <w:rPr>
          <w:rFonts w:ascii="Times New Roman" w:hAnsi="Times New Roman" w:cs="Times New Roman"/>
          <w:sz w:val="28"/>
          <w:szCs w:val="28"/>
          <w:lang w:bidi="ru-RU"/>
        </w:rPr>
        <w:t>- обсуждение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 xml:space="preserve"> актуальных вопросов </w:t>
      </w:r>
      <w:r>
        <w:rPr>
          <w:rFonts w:ascii="Times New Roman" w:hAnsi="Times New Roman" w:cs="Times New Roman"/>
          <w:sz w:val="28"/>
          <w:szCs w:val="28"/>
          <w:lang w:bidi="ru-RU"/>
        </w:rPr>
        <w:t>деятельности Сообщества МЦНТИ, среди которых - представление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 xml:space="preserve"> проектов национальных и международных инициатив в области развития систем научной и технической ин</w:t>
      </w:r>
      <w:bookmarkStart w:id="0" w:name="_GoBack"/>
      <w:bookmarkEnd w:id="0"/>
      <w:r w:rsidRPr="00A2361C">
        <w:rPr>
          <w:rFonts w:ascii="Times New Roman" w:hAnsi="Times New Roman" w:cs="Times New Roman"/>
          <w:sz w:val="28"/>
          <w:szCs w:val="28"/>
          <w:lang w:bidi="ru-RU"/>
        </w:rPr>
        <w:t>формации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, 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>утверждение новой (дополненной) редакции Положения об Ученом Совете МЦНТИ,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р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 xml:space="preserve">ассмотрение плана подготовки к проведению празднования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в 2019 году </w:t>
      </w:r>
      <w:r w:rsidRPr="00A2361C">
        <w:rPr>
          <w:rFonts w:ascii="Times New Roman" w:hAnsi="Times New Roman" w:cs="Times New Roman"/>
          <w:sz w:val="28"/>
          <w:szCs w:val="28"/>
          <w:lang w:bidi="ru-RU"/>
        </w:rPr>
        <w:t>юбилея – 50-летия создания МЦНТИ</w:t>
      </w:r>
      <w:r w:rsidR="001D7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D747D" w:rsidRDefault="001D747D" w:rsidP="00A2361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</w:t>
      </w:r>
      <w:r w:rsidR="00A2361C" w:rsidRPr="00A2361C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Сроки и место проведения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69-го заседания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К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омитета Полномочных Представителей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МЦНТИ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приурочен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ы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к проведению </w:t>
      </w:r>
      <w:r w:rsidRPr="001D747D">
        <w:rPr>
          <w:rFonts w:ascii="Times New Roman" w:hAnsi="Times New Roman" w:cs="Times New Roman"/>
          <w:b/>
          <w:sz w:val="28"/>
          <w:szCs w:val="28"/>
          <w:u w:val="single"/>
          <w:lang w:bidi="ru-RU"/>
        </w:rPr>
        <w:t>Международного конгресса по интеллектуализации экономики,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который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будет проходить                 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в г. Минске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(Республика Беларусь)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 w:rsidRPr="001D747D">
        <w:rPr>
          <w:rFonts w:ascii="Times New Roman" w:hAnsi="Times New Roman" w:cs="Times New Roman"/>
          <w:b/>
          <w:sz w:val="28"/>
          <w:szCs w:val="28"/>
          <w:lang w:bidi="ru-RU"/>
        </w:rPr>
        <w:t>20-21 сентября 2018 г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p w:rsidR="001D747D" w:rsidRPr="001D747D" w:rsidRDefault="001D747D" w:rsidP="001D747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747D">
        <w:rPr>
          <w:rFonts w:ascii="Times New Roman" w:hAnsi="Times New Roman" w:cs="Times New Roman"/>
          <w:sz w:val="28"/>
          <w:szCs w:val="28"/>
          <w:u w:val="single"/>
          <w:lang w:bidi="ru-RU"/>
        </w:rPr>
        <w:t>В программе  Конгресса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:</w:t>
      </w:r>
    </w:p>
    <w:p w:rsidR="001D747D" w:rsidRPr="001D747D" w:rsidRDefault="001D747D" w:rsidP="001D747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Международная научная конференция «Межакадемическое взаимодействие и актуальные вызовы современности» (Президиум НАН Беларуси);</w:t>
      </w:r>
    </w:p>
    <w:p w:rsidR="001D747D" w:rsidRPr="001D747D" w:rsidRDefault="001D747D" w:rsidP="001D747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Международная научно-практическая конференция «Система "наука-технологии-инновации":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ab/>
        <w:t>методология, опыт, перспективы» (Центр системного анализа и стратегических исследований НАН Беларуси);</w:t>
      </w:r>
    </w:p>
    <w:p w:rsidR="001D747D" w:rsidRPr="001D747D" w:rsidRDefault="001D747D" w:rsidP="001D747D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Международная научно-практическая конференция «Стратегия развития экономики Беларуси: вызовы, инструменты реализации и перспективы» (Институт экономики НАН Беларуси);</w:t>
      </w:r>
    </w:p>
    <w:p w:rsidR="001D747D" w:rsidRDefault="001D747D" w:rsidP="00A2361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Международная конференция «Развитие информатизации и государственной системы научно-технической инф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ормации» (Объединенный институт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проблем информатики НАН Беларуси).</w:t>
      </w:r>
    </w:p>
    <w:p w:rsidR="00A2361C" w:rsidRDefault="001D747D" w:rsidP="00A2361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В рамках 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>Международного конгресса состоится юбилейная сессия Международной ассоциации академий наук (МААН) по случаю 25-летия со дня основания этой авторит</w:t>
      </w:r>
      <w:r>
        <w:rPr>
          <w:rFonts w:ascii="Times New Roman" w:hAnsi="Times New Roman" w:cs="Times New Roman"/>
          <w:sz w:val="28"/>
          <w:szCs w:val="28"/>
          <w:lang w:bidi="ru-RU"/>
        </w:rPr>
        <w:t>етной международной организации.</w:t>
      </w:r>
      <w:r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Полномочные Представители государств-членов МЦНТИ и гости КПП69 приглашены принять участие в работе Конгресса.</w:t>
      </w:r>
    </w:p>
    <w:p w:rsidR="001D747D" w:rsidRPr="00A2361C" w:rsidRDefault="005B40EC" w:rsidP="00A2361C">
      <w:pPr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  <w:lang w:bidi="ru-RU"/>
        </w:rPr>
        <w:t xml:space="preserve">место проведения </w:t>
      </w:r>
      <w:r w:rsidR="001D747D">
        <w:rPr>
          <w:rFonts w:ascii="Times New Roman" w:hAnsi="Times New Roman" w:cs="Times New Roman"/>
          <w:sz w:val="28"/>
          <w:szCs w:val="28"/>
          <w:lang w:bidi="ru-RU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bidi="ru-RU"/>
        </w:rPr>
        <w:t>Национальная Академия</w:t>
      </w:r>
      <w:r w:rsidR="001D747D" w:rsidRPr="001D747D">
        <w:rPr>
          <w:rFonts w:ascii="Times New Roman" w:hAnsi="Times New Roman" w:cs="Times New Roman"/>
          <w:sz w:val="28"/>
          <w:szCs w:val="28"/>
          <w:lang w:bidi="ru-RU"/>
        </w:rPr>
        <w:t xml:space="preserve"> наук Беларуси </w:t>
      </w:r>
      <w:r w:rsidR="001D747D"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                    г. Минск, пр-т Независимости, 66</w:t>
      </w:r>
      <w:r w:rsidR="001D747D">
        <w:rPr>
          <w:rFonts w:ascii="Times New Roman" w:hAnsi="Times New Roman" w:cs="Times New Roman"/>
          <w:sz w:val="28"/>
          <w:szCs w:val="28"/>
          <w:lang w:bidi="ru-RU"/>
        </w:rPr>
        <w:t>.</w:t>
      </w:r>
    </w:p>
    <w:sectPr w:rsidR="001D747D" w:rsidRPr="00A236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3ED8"/>
    <w:rsid w:val="000B1588"/>
    <w:rsid w:val="001D747D"/>
    <w:rsid w:val="00223ED8"/>
    <w:rsid w:val="005B40EC"/>
    <w:rsid w:val="006B7092"/>
    <w:rsid w:val="00765A79"/>
    <w:rsid w:val="00A236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В. Савкина</dc:creator>
  <cp:lastModifiedBy>Павел Устюжанинов</cp:lastModifiedBy>
  <cp:revision>2</cp:revision>
  <dcterms:created xsi:type="dcterms:W3CDTF">2018-07-06T10:28:00Z</dcterms:created>
  <dcterms:modified xsi:type="dcterms:W3CDTF">2018-07-06T10:28:00Z</dcterms:modified>
</cp:coreProperties>
</file>